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0D" w:rsidRPr="00393423" w:rsidRDefault="0052760D" w:rsidP="0052760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93423">
        <w:rPr>
          <w:rFonts w:ascii="Times New Roman" w:hAnsi="Times New Roman" w:cs="Times New Roman"/>
          <w:b/>
          <w:szCs w:val="24"/>
        </w:rPr>
        <w:t xml:space="preserve">Анкета для организации, </w:t>
      </w:r>
      <w:proofErr w:type="gramStart"/>
      <w:r w:rsidRPr="00393423">
        <w:rPr>
          <w:rFonts w:ascii="Times New Roman" w:hAnsi="Times New Roman" w:cs="Times New Roman"/>
          <w:b/>
          <w:szCs w:val="24"/>
        </w:rPr>
        <w:t>предоставляющих</w:t>
      </w:r>
      <w:proofErr w:type="gramEnd"/>
      <w:r w:rsidRPr="00393423">
        <w:rPr>
          <w:rFonts w:ascii="Times New Roman" w:hAnsi="Times New Roman" w:cs="Times New Roman"/>
          <w:b/>
          <w:szCs w:val="24"/>
        </w:rPr>
        <w:t xml:space="preserve"> услуги по размещению, </w:t>
      </w:r>
    </w:p>
    <w:p w:rsidR="005D4083" w:rsidRPr="00393423" w:rsidRDefault="0052760D" w:rsidP="0052760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93423">
        <w:rPr>
          <w:rFonts w:ascii="Times New Roman" w:hAnsi="Times New Roman" w:cs="Times New Roman"/>
          <w:b/>
          <w:szCs w:val="24"/>
        </w:rPr>
        <w:t xml:space="preserve">и организации, </w:t>
      </w:r>
      <w:proofErr w:type="gramStart"/>
      <w:r w:rsidRPr="00393423">
        <w:rPr>
          <w:rFonts w:ascii="Times New Roman" w:hAnsi="Times New Roman" w:cs="Times New Roman"/>
          <w:b/>
          <w:szCs w:val="24"/>
        </w:rPr>
        <w:t>осуществляющих</w:t>
      </w:r>
      <w:proofErr w:type="gramEnd"/>
      <w:r w:rsidRPr="00393423">
        <w:rPr>
          <w:rFonts w:ascii="Times New Roman" w:hAnsi="Times New Roman" w:cs="Times New Roman"/>
          <w:b/>
          <w:szCs w:val="24"/>
        </w:rPr>
        <w:t xml:space="preserve"> туроператорскую  и турагентскую деятельность </w:t>
      </w:r>
      <w:r w:rsidRPr="00393423">
        <w:rPr>
          <w:rFonts w:ascii="Times New Roman" w:hAnsi="Times New Roman" w:cs="Times New Roman"/>
          <w:b/>
          <w:szCs w:val="24"/>
        </w:rPr>
        <w:br/>
        <w:t>в Ленинградской области</w:t>
      </w:r>
    </w:p>
    <w:p w:rsidR="005D4083" w:rsidRPr="00393423" w:rsidRDefault="005D4083" w:rsidP="005D408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5954"/>
        <w:gridCol w:w="1418"/>
        <w:gridCol w:w="1701"/>
        <w:gridCol w:w="1417"/>
      </w:tblGrid>
      <w:tr w:rsidR="0052760D" w:rsidRPr="00393423" w:rsidTr="00393423">
        <w:tc>
          <w:tcPr>
            <w:tcW w:w="11057" w:type="dxa"/>
            <w:gridSpan w:val="6"/>
            <w:shd w:val="clear" w:color="auto" w:fill="F2F2F2" w:themeFill="background1" w:themeFillShade="F2"/>
          </w:tcPr>
          <w:p w:rsidR="0052760D" w:rsidRPr="00393423" w:rsidRDefault="0052760D" w:rsidP="00E961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423">
              <w:rPr>
                <w:rFonts w:ascii="Times New Roman" w:hAnsi="Times New Roman" w:cs="Times New Roman"/>
                <w:b/>
                <w:szCs w:val="24"/>
              </w:rPr>
              <w:t>Общие сведения об организации</w:t>
            </w:r>
          </w:p>
        </w:tc>
      </w:tr>
      <w:tr w:rsidR="0052760D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1E1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4" w:type="dxa"/>
            <w:gridSpan w:val="3"/>
            <w:shd w:val="clear" w:color="auto" w:fill="F2F2F2" w:themeFill="background1" w:themeFillShade="F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>Наименование юридического лица</w:t>
            </w:r>
          </w:p>
        </w:tc>
        <w:tc>
          <w:tcPr>
            <w:tcW w:w="3118" w:type="dxa"/>
            <w:gridSpan w:val="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760D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1E1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4" w:type="dxa"/>
            <w:gridSpan w:val="3"/>
            <w:shd w:val="clear" w:color="auto" w:fill="F2F2F2" w:themeFill="background1" w:themeFillShade="F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 xml:space="preserve">Вид и наименование коллективного средства размещения / наименование туроператора или </w:t>
            </w:r>
            <w:proofErr w:type="spellStart"/>
            <w:r w:rsidRPr="00393423">
              <w:rPr>
                <w:rFonts w:ascii="Times New Roman" w:hAnsi="Times New Roman" w:cs="Times New Roman"/>
                <w:szCs w:val="24"/>
              </w:rPr>
              <w:t>турагента</w:t>
            </w:r>
            <w:proofErr w:type="spellEnd"/>
          </w:p>
        </w:tc>
        <w:tc>
          <w:tcPr>
            <w:tcW w:w="3118" w:type="dxa"/>
            <w:gridSpan w:val="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760D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1E1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4" w:type="dxa"/>
            <w:gridSpan w:val="3"/>
            <w:shd w:val="clear" w:color="auto" w:fill="F2F2F2" w:themeFill="background1" w:themeFillShade="F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>ИНН</w:t>
            </w:r>
          </w:p>
        </w:tc>
        <w:tc>
          <w:tcPr>
            <w:tcW w:w="3118" w:type="dxa"/>
            <w:gridSpan w:val="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760D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1E1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4" w:type="dxa"/>
            <w:gridSpan w:val="3"/>
            <w:shd w:val="clear" w:color="auto" w:fill="F2F2F2" w:themeFill="background1" w:themeFillShade="F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>КПП</w:t>
            </w:r>
          </w:p>
        </w:tc>
        <w:tc>
          <w:tcPr>
            <w:tcW w:w="3118" w:type="dxa"/>
            <w:gridSpan w:val="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760D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1E1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4" w:type="dxa"/>
            <w:gridSpan w:val="3"/>
            <w:shd w:val="clear" w:color="auto" w:fill="F2F2F2" w:themeFill="background1" w:themeFillShade="F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>Юридический адрес</w:t>
            </w:r>
          </w:p>
        </w:tc>
        <w:tc>
          <w:tcPr>
            <w:tcW w:w="3118" w:type="dxa"/>
            <w:gridSpan w:val="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760D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1E1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4" w:type="dxa"/>
            <w:gridSpan w:val="3"/>
            <w:shd w:val="clear" w:color="auto" w:fill="F2F2F2" w:themeFill="background1" w:themeFillShade="F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 xml:space="preserve">Адрес фактического местонахождения организации </w:t>
            </w:r>
          </w:p>
        </w:tc>
        <w:tc>
          <w:tcPr>
            <w:tcW w:w="3118" w:type="dxa"/>
            <w:gridSpan w:val="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760D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1E1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4" w:type="dxa"/>
            <w:gridSpan w:val="3"/>
            <w:shd w:val="clear" w:color="auto" w:fill="F2F2F2" w:themeFill="background1" w:themeFillShade="F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 xml:space="preserve">Вид деятельности - ОКВЭД </w:t>
            </w:r>
          </w:p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 w:val="20"/>
                <w:szCs w:val="24"/>
              </w:rPr>
              <w:t>(указать реально осуществляемую деятельность организации)</w:t>
            </w:r>
          </w:p>
        </w:tc>
        <w:tc>
          <w:tcPr>
            <w:tcW w:w="3118" w:type="dxa"/>
            <w:gridSpan w:val="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760D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1E1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4" w:type="dxa"/>
            <w:gridSpan w:val="3"/>
            <w:shd w:val="clear" w:color="auto" w:fill="F2F2F2" w:themeFill="background1" w:themeFillShade="F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>ФИО сотрудника, ответственного за заполнение анкеты</w:t>
            </w:r>
          </w:p>
        </w:tc>
        <w:tc>
          <w:tcPr>
            <w:tcW w:w="3118" w:type="dxa"/>
            <w:gridSpan w:val="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760D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1E1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4" w:type="dxa"/>
            <w:gridSpan w:val="3"/>
            <w:shd w:val="clear" w:color="auto" w:fill="F2F2F2" w:themeFill="background1" w:themeFillShade="F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>Контактный телефон</w:t>
            </w:r>
          </w:p>
        </w:tc>
        <w:tc>
          <w:tcPr>
            <w:tcW w:w="3118" w:type="dxa"/>
            <w:gridSpan w:val="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760D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1E1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514" w:type="dxa"/>
            <w:gridSpan w:val="3"/>
            <w:shd w:val="clear" w:color="auto" w:fill="F2F2F2" w:themeFill="background1" w:themeFillShade="F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93423">
              <w:rPr>
                <w:rFonts w:ascii="Times New Roman" w:hAnsi="Times New Roman" w:cs="Times New Roman"/>
                <w:szCs w:val="24"/>
                <w:lang w:val="en-US"/>
              </w:rPr>
              <w:t>e-mail</w:t>
            </w:r>
          </w:p>
        </w:tc>
        <w:tc>
          <w:tcPr>
            <w:tcW w:w="3118" w:type="dxa"/>
            <w:gridSpan w:val="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760D" w:rsidRPr="00393423" w:rsidTr="00393423">
        <w:tc>
          <w:tcPr>
            <w:tcW w:w="11057" w:type="dxa"/>
            <w:gridSpan w:val="6"/>
            <w:shd w:val="clear" w:color="auto" w:fill="F2F2F2" w:themeFill="background1" w:themeFillShade="F2"/>
          </w:tcPr>
          <w:p w:rsidR="0052760D" w:rsidRPr="00393423" w:rsidRDefault="0052760D" w:rsidP="00E961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423">
              <w:rPr>
                <w:rFonts w:ascii="Times New Roman" w:hAnsi="Times New Roman" w:cs="Times New Roman"/>
                <w:b/>
                <w:szCs w:val="24"/>
              </w:rPr>
              <w:t>Финансово-экономические показатели</w:t>
            </w:r>
          </w:p>
        </w:tc>
      </w:tr>
      <w:tr w:rsidR="0052760D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1E1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4" w:type="dxa"/>
            <w:gridSpan w:val="3"/>
            <w:shd w:val="clear" w:color="auto" w:fill="F2F2F2" w:themeFill="background1" w:themeFillShade="F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>Среднесписочная численность работников за 2019 год, ед.</w:t>
            </w:r>
          </w:p>
        </w:tc>
        <w:tc>
          <w:tcPr>
            <w:tcW w:w="3118" w:type="dxa"/>
            <w:gridSpan w:val="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760D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1E1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4" w:type="dxa"/>
            <w:gridSpan w:val="3"/>
            <w:shd w:val="clear" w:color="auto" w:fill="F2F2F2" w:themeFill="background1" w:themeFillShade="F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>Выручка за 2019 год, тыс. руб.</w:t>
            </w:r>
          </w:p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 w:val="20"/>
                <w:szCs w:val="24"/>
              </w:rPr>
              <w:t>(данные бухгалтерской отчетности)</w:t>
            </w:r>
          </w:p>
        </w:tc>
        <w:tc>
          <w:tcPr>
            <w:tcW w:w="3118" w:type="dxa"/>
            <w:gridSpan w:val="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760D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1E1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4" w:type="dxa"/>
            <w:gridSpan w:val="3"/>
            <w:shd w:val="clear" w:color="auto" w:fill="F2F2F2" w:themeFill="background1" w:themeFillShade="F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 xml:space="preserve">Система налогообложения </w:t>
            </w:r>
          </w:p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 w:val="20"/>
                <w:szCs w:val="24"/>
              </w:rPr>
              <w:t>(указать какая: общая, упрощенная, ЕНВД, патентная)</w:t>
            </w:r>
          </w:p>
        </w:tc>
        <w:tc>
          <w:tcPr>
            <w:tcW w:w="3118" w:type="dxa"/>
            <w:gridSpan w:val="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760D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1E1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4" w:type="dxa"/>
            <w:gridSpan w:val="3"/>
            <w:shd w:val="clear" w:color="auto" w:fill="F2F2F2" w:themeFill="background1" w:themeFillShade="F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>Объем налоговых платежей и страховых взносов за 2019 год, тыс. руб.</w:t>
            </w:r>
          </w:p>
        </w:tc>
        <w:tc>
          <w:tcPr>
            <w:tcW w:w="3118" w:type="dxa"/>
            <w:gridSpan w:val="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760D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1E1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4" w:type="dxa"/>
            <w:gridSpan w:val="3"/>
            <w:shd w:val="clear" w:color="auto" w:fill="F2F2F2" w:themeFill="background1" w:themeFillShade="F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 xml:space="preserve">Планируемый объем налоговых обязательств за период с 01.03.2020 до 01.08.2020, тыс. руб.  </w:t>
            </w:r>
          </w:p>
        </w:tc>
        <w:tc>
          <w:tcPr>
            <w:tcW w:w="3118" w:type="dxa"/>
            <w:gridSpan w:val="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760D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1E1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</w:p>
        </w:tc>
        <w:tc>
          <w:tcPr>
            <w:tcW w:w="7514" w:type="dxa"/>
            <w:gridSpan w:val="3"/>
            <w:shd w:val="clear" w:color="auto" w:fill="F2F2F2" w:themeFill="background1" w:themeFillShade="F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 xml:space="preserve">Наличие кредитных обязательств по кредитам, выданным до 01.03.2020 года (ежемесячный платеж, начиная с 01.03.2020 по 01.03.2021), тыс. руб.  </w:t>
            </w:r>
          </w:p>
        </w:tc>
        <w:tc>
          <w:tcPr>
            <w:tcW w:w="3118" w:type="dxa"/>
            <w:gridSpan w:val="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0"/>
      <w:tr w:rsidR="0052760D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1E1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4" w:type="dxa"/>
            <w:gridSpan w:val="3"/>
            <w:shd w:val="clear" w:color="auto" w:fill="F2F2F2" w:themeFill="background1" w:themeFillShade="F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>Оценка объема финансовых потерь в 1-2  квартале 2020 г. относительно ожидаемого значения, тыс. руб.</w:t>
            </w:r>
          </w:p>
        </w:tc>
        <w:tc>
          <w:tcPr>
            <w:tcW w:w="3118" w:type="dxa"/>
            <w:gridSpan w:val="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760D" w:rsidRPr="00393423" w:rsidTr="00393423">
        <w:tc>
          <w:tcPr>
            <w:tcW w:w="11057" w:type="dxa"/>
            <w:gridSpan w:val="6"/>
            <w:shd w:val="clear" w:color="auto" w:fill="F2F2F2" w:themeFill="background1" w:themeFillShade="F2"/>
          </w:tcPr>
          <w:p w:rsidR="0052760D" w:rsidRPr="00393423" w:rsidRDefault="0052760D" w:rsidP="00E961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423">
              <w:rPr>
                <w:rFonts w:ascii="Times New Roman" w:hAnsi="Times New Roman" w:cs="Times New Roman"/>
                <w:b/>
                <w:szCs w:val="24"/>
              </w:rPr>
              <w:t>Отклонение ключевых показателей</w:t>
            </w:r>
          </w:p>
        </w:tc>
      </w:tr>
      <w:tr w:rsidR="00393423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E961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6" w:type="dxa"/>
            <w:gridSpan w:val="2"/>
            <w:shd w:val="clear" w:color="auto" w:fill="F2F2F2" w:themeFill="background1" w:themeFillShade="F2"/>
            <w:vAlign w:val="center"/>
          </w:tcPr>
          <w:p w:rsidR="0052760D" w:rsidRPr="00393423" w:rsidRDefault="0052760D" w:rsidP="00E961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52760D" w:rsidRPr="00393423" w:rsidRDefault="0052760D" w:rsidP="00E961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 xml:space="preserve">Текущий период (01.03.2020-по </w:t>
            </w:r>
            <w:proofErr w:type="spellStart"/>
            <w:r w:rsidRPr="00393423">
              <w:rPr>
                <w:rFonts w:ascii="Times New Roman" w:hAnsi="Times New Roman" w:cs="Times New Roman"/>
                <w:szCs w:val="24"/>
              </w:rPr>
              <w:t>н.вр</w:t>
            </w:r>
            <w:proofErr w:type="spellEnd"/>
            <w:r w:rsidRPr="00393423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1701" w:type="dxa"/>
            <w:vAlign w:val="center"/>
          </w:tcPr>
          <w:p w:rsidR="0052760D" w:rsidRPr="00393423" w:rsidRDefault="0052760D" w:rsidP="00E961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>Предыдущий аналогичный период 2019 г.</w:t>
            </w:r>
          </w:p>
        </w:tc>
        <w:tc>
          <w:tcPr>
            <w:tcW w:w="1417" w:type="dxa"/>
            <w:vAlign w:val="center"/>
          </w:tcPr>
          <w:p w:rsidR="0052760D" w:rsidRPr="00393423" w:rsidRDefault="0052760D" w:rsidP="00E961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>Отклонение, %</w:t>
            </w:r>
          </w:p>
        </w:tc>
      </w:tr>
      <w:tr w:rsidR="00393423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5276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6" w:type="dxa"/>
            <w:gridSpan w:val="2"/>
            <w:shd w:val="clear" w:color="auto" w:fill="F2F2F2" w:themeFill="background1" w:themeFillShade="F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>Глубина бронирования, дней (для КСР)</w:t>
            </w:r>
          </w:p>
        </w:tc>
        <w:tc>
          <w:tcPr>
            <w:tcW w:w="1418" w:type="dxa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3423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5276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6" w:type="dxa"/>
            <w:gridSpan w:val="2"/>
            <w:shd w:val="clear" w:color="auto" w:fill="F2F2F2" w:themeFill="background1" w:themeFillShade="F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>Глубина бронирования турпакетов, дней (для туроператоров/</w:t>
            </w:r>
            <w:proofErr w:type="spellStart"/>
            <w:r w:rsidRPr="00393423">
              <w:rPr>
                <w:rFonts w:ascii="Times New Roman" w:hAnsi="Times New Roman" w:cs="Times New Roman"/>
                <w:szCs w:val="24"/>
              </w:rPr>
              <w:t>турагентов</w:t>
            </w:r>
            <w:proofErr w:type="spellEnd"/>
            <w:r w:rsidRPr="00393423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8" w:type="dxa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3423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5276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6" w:type="dxa"/>
            <w:gridSpan w:val="2"/>
            <w:shd w:val="clear" w:color="auto" w:fill="F2F2F2" w:themeFill="background1" w:themeFillShade="F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 xml:space="preserve">Средняя загрузка </w:t>
            </w:r>
            <w:proofErr w:type="gramStart"/>
            <w:r w:rsidRPr="00393423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393423">
              <w:rPr>
                <w:rFonts w:ascii="Times New Roman" w:hAnsi="Times New Roman" w:cs="Times New Roman"/>
                <w:szCs w:val="24"/>
              </w:rPr>
              <w:t xml:space="preserve"> % (для КСР)</w:t>
            </w:r>
          </w:p>
        </w:tc>
        <w:tc>
          <w:tcPr>
            <w:tcW w:w="1418" w:type="dxa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3423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5276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6" w:type="dxa"/>
            <w:gridSpan w:val="2"/>
            <w:shd w:val="clear" w:color="auto" w:fill="F2F2F2" w:themeFill="background1" w:themeFillShade="F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>Средняя недельная выручка, тыс. руб.</w:t>
            </w:r>
          </w:p>
        </w:tc>
        <w:tc>
          <w:tcPr>
            <w:tcW w:w="1418" w:type="dxa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3423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5276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6" w:type="dxa"/>
            <w:gridSpan w:val="2"/>
            <w:shd w:val="clear" w:color="auto" w:fill="F2F2F2" w:themeFill="background1" w:themeFillShade="F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>Количество отмененных бронирований</w:t>
            </w:r>
          </w:p>
        </w:tc>
        <w:tc>
          <w:tcPr>
            <w:tcW w:w="1418" w:type="dxa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3423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5276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6" w:type="dxa"/>
            <w:gridSpan w:val="2"/>
            <w:shd w:val="clear" w:color="auto" w:fill="F2F2F2" w:themeFill="background1" w:themeFillShade="F2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>Налоговая нагрузка (налоги и страховые взносы), тыс. руб.</w:t>
            </w:r>
          </w:p>
        </w:tc>
        <w:tc>
          <w:tcPr>
            <w:tcW w:w="1418" w:type="dxa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3423" w:rsidRPr="00393423" w:rsidTr="00393423">
        <w:tc>
          <w:tcPr>
            <w:tcW w:w="425" w:type="dxa"/>
            <w:shd w:val="clear" w:color="auto" w:fill="F2F2F2" w:themeFill="background1" w:themeFillShade="F2"/>
          </w:tcPr>
          <w:p w:rsidR="0052760D" w:rsidRPr="00393423" w:rsidRDefault="0052760D" w:rsidP="005276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6" w:type="dxa"/>
            <w:gridSpan w:val="2"/>
            <w:shd w:val="clear" w:color="auto" w:fill="F2F2F2" w:themeFill="background1" w:themeFillShade="F2"/>
          </w:tcPr>
          <w:p w:rsidR="00652585" w:rsidRPr="00393423" w:rsidRDefault="0052760D" w:rsidP="00393423">
            <w:pPr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szCs w:val="24"/>
              </w:rPr>
              <w:t>Сумма убытка, тыс. руб.</w:t>
            </w:r>
          </w:p>
        </w:tc>
        <w:tc>
          <w:tcPr>
            <w:tcW w:w="1418" w:type="dxa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2760D" w:rsidRPr="00393423" w:rsidRDefault="0052760D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760D" w:rsidRPr="00393423" w:rsidTr="00393423">
        <w:tc>
          <w:tcPr>
            <w:tcW w:w="11057" w:type="dxa"/>
            <w:gridSpan w:val="6"/>
            <w:shd w:val="clear" w:color="auto" w:fill="F2F2F2" w:themeFill="background1" w:themeFillShade="F2"/>
          </w:tcPr>
          <w:p w:rsidR="0052760D" w:rsidRPr="00393423" w:rsidRDefault="0052760D" w:rsidP="0052760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423">
              <w:rPr>
                <w:rFonts w:ascii="Times New Roman" w:hAnsi="Times New Roman" w:cs="Times New Roman"/>
                <w:b/>
                <w:szCs w:val="24"/>
              </w:rPr>
              <w:t xml:space="preserve">Предлагаемые налоговые меры поддержки </w:t>
            </w:r>
          </w:p>
          <w:p w:rsidR="0052760D" w:rsidRPr="00393423" w:rsidRDefault="0052760D" w:rsidP="003934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423">
              <w:rPr>
                <w:rFonts w:ascii="Times New Roman" w:hAnsi="Times New Roman" w:cs="Times New Roman"/>
                <w:b/>
                <w:szCs w:val="24"/>
              </w:rPr>
              <w:t xml:space="preserve">(указать необходимые </w:t>
            </w:r>
            <w:r w:rsidR="00393423" w:rsidRPr="00393423">
              <w:rPr>
                <w:rFonts w:ascii="Times New Roman" w:hAnsi="Times New Roman" w:cs="Times New Roman"/>
                <w:b/>
                <w:szCs w:val="24"/>
              </w:rPr>
              <w:t>для организации меры</w:t>
            </w:r>
            <w:r w:rsidRPr="00393423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393423" w:rsidRPr="00393423" w:rsidTr="00393423">
        <w:tc>
          <w:tcPr>
            <w:tcW w:w="567" w:type="dxa"/>
            <w:gridSpan w:val="2"/>
            <w:shd w:val="clear" w:color="auto" w:fill="F2F2F2" w:themeFill="background1" w:themeFillShade="F2"/>
          </w:tcPr>
          <w:p w:rsidR="00393423" w:rsidRPr="00393423" w:rsidRDefault="00393423" w:rsidP="005276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4"/>
            <w:shd w:val="clear" w:color="auto" w:fill="auto"/>
          </w:tcPr>
          <w:p w:rsidR="00393423" w:rsidRPr="00393423" w:rsidRDefault="00393423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760D" w:rsidRPr="00393423" w:rsidTr="00393423">
        <w:tc>
          <w:tcPr>
            <w:tcW w:w="11057" w:type="dxa"/>
            <w:gridSpan w:val="6"/>
            <w:shd w:val="clear" w:color="auto" w:fill="F2F2F2" w:themeFill="background1" w:themeFillShade="F2"/>
          </w:tcPr>
          <w:p w:rsidR="0052760D" w:rsidRPr="00393423" w:rsidRDefault="0052760D" w:rsidP="0052760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3423">
              <w:rPr>
                <w:rFonts w:ascii="Times New Roman" w:hAnsi="Times New Roman" w:cs="Times New Roman"/>
                <w:b/>
                <w:szCs w:val="24"/>
              </w:rPr>
              <w:t>Предлагаемые неналоговые меры поддержки</w:t>
            </w:r>
          </w:p>
          <w:p w:rsidR="00393423" w:rsidRPr="00393423" w:rsidRDefault="00393423" w:rsidP="005276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93423">
              <w:rPr>
                <w:rFonts w:ascii="Times New Roman" w:hAnsi="Times New Roman" w:cs="Times New Roman"/>
                <w:b/>
                <w:szCs w:val="24"/>
              </w:rPr>
              <w:t xml:space="preserve">(указать необходимые </w:t>
            </w:r>
            <w:r w:rsidRPr="00393423">
              <w:rPr>
                <w:rFonts w:ascii="Times New Roman" w:hAnsi="Times New Roman" w:cs="Times New Roman"/>
                <w:b/>
                <w:szCs w:val="24"/>
              </w:rPr>
              <w:t xml:space="preserve">для организации </w:t>
            </w:r>
            <w:r w:rsidRPr="00393423">
              <w:rPr>
                <w:rFonts w:ascii="Times New Roman" w:hAnsi="Times New Roman" w:cs="Times New Roman"/>
                <w:b/>
                <w:szCs w:val="24"/>
              </w:rPr>
              <w:t>меры)</w:t>
            </w:r>
          </w:p>
        </w:tc>
      </w:tr>
      <w:tr w:rsidR="00393423" w:rsidRPr="00393423" w:rsidTr="00393423">
        <w:tc>
          <w:tcPr>
            <w:tcW w:w="567" w:type="dxa"/>
            <w:gridSpan w:val="2"/>
            <w:shd w:val="clear" w:color="auto" w:fill="F2F2F2" w:themeFill="background1" w:themeFillShade="F2"/>
          </w:tcPr>
          <w:p w:rsidR="00393423" w:rsidRPr="00393423" w:rsidRDefault="00393423" w:rsidP="005276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4"/>
            <w:shd w:val="clear" w:color="auto" w:fill="auto"/>
          </w:tcPr>
          <w:p w:rsidR="00393423" w:rsidRPr="00393423" w:rsidRDefault="00393423" w:rsidP="00E961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93423" w:rsidRDefault="00393423" w:rsidP="0052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393423" w:rsidRDefault="00393423" w:rsidP="0052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52760D" w:rsidRPr="00393423" w:rsidRDefault="0052760D" w:rsidP="0052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393423">
        <w:rPr>
          <w:rFonts w:ascii="Times New Roman" w:hAnsi="Times New Roman" w:cs="Times New Roman"/>
          <w:sz w:val="24"/>
          <w:szCs w:val="28"/>
        </w:rPr>
        <w:t>___________</w:t>
      </w:r>
    </w:p>
    <w:p w:rsidR="0052760D" w:rsidRPr="00393423" w:rsidRDefault="0052760D" w:rsidP="005276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39342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  <w:r w:rsidR="00917B9A" w:rsidRPr="00393423">
        <w:rPr>
          <w:rFonts w:ascii="Times New Roman" w:hAnsi="Times New Roman" w:cs="Times New Roman"/>
          <w:sz w:val="24"/>
          <w:szCs w:val="28"/>
        </w:rPr>
        <w:t xml:space="preserve">        </w:t>
      </w:r>
      <w:r w:rsidR="00393423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917B9A" w:rsidRPr="00393423">
        <w:rPr>
          <w:rFonts w:ascii="Times New Roman" w:hAnsi="Times New Roman" w:cs="Times New Roman"/>
          <w:sz w:val="24"/>
          <w:szCs w:val="28"/>
        </w:rPr>
        <w:t xml:space="preserve"> </w:t>
      </w:r>
      <w:r w:rsidRPr="00393423">
        <w:rPr>
          <w:rFonts w:ascii="Times New Roman" w:hAnsi="Times New Roman" w:cs="Times New Roman"/>
          <w:sz w:val="16"/>
        </w:rPr>
        <w:t>(дата)</w:t>
      </w:r>
    </w:p>
    <w:p w:rsidR="0052760D" w:rsidRPr="00393423" w:rsidRDefault="0052760D" w:rsidP="0052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52760D" w:rsidRPr="00393423" w:rsidRDefault="0052760D" w:rsidP="0052760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93423">
        <w:rPr>
          <w:rFonts w:ascii="Times New Roman" w:hAnsi="Times New Roman" w:cs="Times New Roman"/>
          <w:sz w:val="24"/>
          <w:szCs w:val="28"/>
        </w:rPr>
        <w:t>__________________________</w:t>
      </w:r>
    </w:p>
    <w:p w:rsidR="0052760D" w:rsidRPr="00393423" w:rsidRDefault="0052760D" w:rsidP="0052760D">
      <w:pPr>
        <w:spacing w:after="0"/>
        <w:rPr>
          <w:rFonts w:ascii="Times New Roman" w:hAnsi="Times New Roman" w:cs="Times New Roman"/>
          <w:szCs w:val="28"/>
        </w:rPr>
      </w:pPr>
      <w:r w:rsidRPr="00393423">
        <w:rPr>
          <w:rFonts w:ascii="Times New Roman" w:hAnsi="Times New Roman" w:cs="Times New Roman"/>
          <w:sz w:val="18"/>
          <w:szCs w:val="28"/>
        </w:rPr>
        <w:t xml:space="preserve">                    (должность)                   </w:t>
      </w:r>
      <w:r w:rsidRPr="00393423">
        <w:rPr>
          <w:rFonts w:ascii="Times New Roman" w:hAnsi="Times New Roman" w:cs="Times New Roman"/>
          <w:szCs w:val="28"/>
        </w:rPr>
        <w:t xml:space="preserve">                            </w:t>
      </w:r>
    </w:p>
    <w:p w:rsidR="0052760D" w:rsidRPr="00393423" w:rsidRDefault="0052760D" w:rsidP="00527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3423">
        <w:rPr>
          <w:rFonts w:ascii="Times New Roman" w:hAnsi="Times New Roman" w:cs="Times New Roman"/>
          <w:sz w:val="24"/>
          <w:szCs w:val="28"/>
        </w:rPr>
        <w:t xml:space="preserve">_________________________                                                                      </w:t>
      </w:r>
      <w:r w:rsidR="00393423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393423">
        <w:rPr>
          <w:rFonts w:ascii="Times New Roman" w:hAnsi="Times New Roman" w:cs="Times New Roman"/>
          <w:sz w:val="24"/>
          <w:szCs w:val="28"/>
        </w:rPr>
        <w:t xml:space="preserve"> __________</w:t>
      </w:r>
    </w:p>
    <w:p w:rsidR="0052760D" w:rsidRPr="00393423" w:rsidRDefault="0052760D" w:rsidP="00917B9A">
      <w:pPr>
        <w:spacing w:after="0" w:line="240" w:lineRule="auto"/>
        <w:ind w:firstLine="567"/>
        <w:jc w:val="both"/>
        <w:rPr>
          <w:sz w:val="20"/>
        </w:rPr>
      </w:pPr>
      <w:r w:rsidRPr="00393423">
        <w:rPr>
          <w:rFonts w:ascii="Times New Roman" w:hAnsi="Times New Roman" w:cs="Times New Roman"/>
          <w:sz w:val="18"/>
          <w:szCs w:val="28"/>
        </w:rPr>
        <w:t xml:space="preserve">           (ФИО)                                                                                </w:t>
      </w:r>
      <w:r w:rsidR="00917B9A" w:rsidRPr="00393423">
        <w:rPr>
          <w:rFonts w:ascii="Times New Roman" w:hAnsi="Times New Roman" w:cs="Times New Roman"/>
          <w:sz w:val="18"/>
          <w:szCs w:val="28"/>
        </w:rPr>
        <w:t xml:space="preserve">      </w:t>
      </w:r>
      <w:r w:rsidR="00393423">
        <w:rPr>
          <w:rFonts w:ascii="Times New Roman" w:hAnsi="Times New Roman" w:cs="Times New Roman"/>
          <w:sz w:val="18"/>
          <w:szCs w:val="28"/>
        </w:rPr>
        <w:t xml:space="preserve">        </w:t>
      </w:r>
      <w:r w:rsidR="00917B9A" w:rsidRPr="00393423">
        <w:rPr>
          <w:rFonts w:ascii="Times New Roman" w:hAnsi="Times New Roman" w:cs="Times New Roman"/>
          <w:sz w:val="18"/>
          <w:szCs w:val="28"/>
        </w:rPr>
        <w:t xml:space="preserve"> </w:t>
      </w:r>
      <w:r w:rsidR="00393423">
        <w:rPr>
          <w:rFonts w:ascii="Times New Roman" w:hAnsi="Times New Roman" w:cs="Times New Roman"/>
          <w:sz w:val="18"/>
          <w:szCs w:val="28"/>
        </w:rPr>
        <w:t xml:space="preserve">             </w:t>
      </w:r>
      <w:r w:rsidRPr="00393423">
        <w:rPr>
          <w:rFonts w:ascii="Times New Roman" w:hAnsi="Times New Roman" w:cs="Times New Roman"/>
          <w:sz w:val="18"/>
          <w:szCs w:val="28"/>
        </w:rPr>
        <w:t xml:space="preserve"> </w:t>
      </w:r>
      <w:proofErr w:type="spellStart"/>
      <w:r w:rsidR="00917B9A" w:rsidRPr="00393423">
        <w:rPr>
          <w:rFonts w:ascii="Times New Roman" w:hAnsi="Times New Roman" w:cs="Times New Roman"/>
          <w:sz w:val="24"/>
          <w:szCs w:val="28"/>
        </w:rPr>
        <w:t>мп</w:t>
      </w:r>
      <w:proofErr w:type="spellEnd"/>
      <w:r w:rsidR="00917B9A" w:rsidRPr="00393423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393423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393423">
        <w:rPr>
          <w:rFonts w:ascii="Times New Roman" w:hAnsi="Times New Roman" w:cs="Times New Roman"/>
          <w:sz w:val="18"/>
        </w:rPr>
        <w:t>(подпись)</w:t>
      </w:r>
      <w:r w:rsidRPr="00393423">
        <w:rPr>
          <w:rFonts w:ascii="Times New Roman" w:hAnsi="Times New Roman" w:cs="Times New Roman"/>
          <w:sz w:val="18"/>
          <w:szCs w:val="28"/>
        </w:rPr>
        <w:t xml:space="preserve">  </w:t>
      </w:r>
    </w:p>
    <w:sectPr w:rsidR="0052760D" w:rsidRPr="00393423" w:rsidSect="00393423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8DA"/>
    <w:multiLevelType w:val="hybridMultilevel"/>
    <w:tmpl w:val="E6584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A336A8"/>
    <w:multiLevelType w:val="hybridMultilevel"/>
    <w:tmpl w:val="14A2CB96"/>
    <w:lvl w:ilvl="0" w:tplc="53F2DD8C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B0"/>
    <w:rsid w:val="001C3A42"/>
    <w:rsid w:val="001E1F2F"/>
    <w:rsid w:val="00393423"/>
    <w:rsid w:val="004278B0"/>
    <w:rsid w:val="0052760D"/>
    <w:rsid w:val="005D4083"/>
    <w:rsid w:val="00652585"/>
    <w:rsid w:val="00762ED1"/>
    <w:rsid w:val="00917B9A"/>
    <w:rsid w:val="00BB57FC"/>
    <w:rsid w:val="00D1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Станиславовна Зиньковская</dc:creator>
  <cp:lastModifiedBy>Валерия Станиславовна Зиньковская</cp:lastModifiedBy>
  <cp:revision>7</cp:revision>
  <cp:lastPrinted>2020-03-23T11:15:00Z</cp:lastPrinted>
  <dcterms:created xsi:type="dcterms:W3CDTF">2020-03-20T14:54:00Z</dcterms:created>
  <dcterms:modified xsi:type="dcterms:W3CDTF">2020-03-23T11:21:00Z</dcterms:modified>
</cp:coreProperties>
</file>